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A5" w:rsidRDefault="00961AA5" w:rsidP="00263237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lang w:eastAsia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8" o:spid="_x0000_s1026" type="#_x0000_t75" style="position:absolute;left:0;text-align:left;margin-left:511.4pt;margin-top:-18pt;width:78pt;height:53.25pt;z-index:251658240;visibility:visible">
            <v:imagedata r:id="rId4" o:title=""/>
          </v:shape>
        </w:pict>
      </w:r>
      <w:r>
        <w:rPr>
          <w:noProof/>
          <w:lang w:eastAsia="es-MX"/>
        </w:rPr>
        <w:pict>
          <v:shape id="Imagen 1" o:spid="_x0000_s1027" type="#_x0000_t75" alt="http://www.sanbuena.com/escudo.jpg" style="position:absolute;left:0;text-align:left;margin-left:18pt;margin-top:-27pt;width:55.6pt;height:64.05pt;z-index:-251659264;visibility:visible" wrapcoords="-327 0 -327 21316 21600 21316 21600 0 -327 0">
            <v:imagedata r:id="rId5" o:title=""/>
            <w10:wrap type="through"/>
          </v:shape>
        </w:pict>
      </w:r>
      <w:r w:rsidRPr="00263237">
        <w:rPr>
          <w:sz w:val="28"/>
          <w:szCs w:val="28"/>
        </w:rPr>
        <w:t>PRESIDENCIA MUNICIPAL</w:t>
      </w:r>
    </w:p>
    <w:p w:rsidR="00961AA5" w:rsidRDefault="00961AA5" w:rsidP="00263237">
      <w:pPr>
        <w:spacing w:after="0" w:line="240" w:lineRule="auto"/>
        <w:jc w:val="center"/>
        <w:rPr>
          <w:sz w:val="28"/>
          <w:szCs w:val="28"/>
        </w:rPr>
      </w:pPr>
      <w:r w:rsidRPr="00263237">
        <w:rPr>
          <w:sz w:val="28"/>
          <w:szCs w:val="28"/>
        </w:rPr>
        <w:t>SAN BUENAVENTURA, COAHUILA</w:t>
      </w:r>
    </w:p>
    <w:p w:rsidR="00961AA5" w:rsidRDefault="00961AA5" w:rsidP="0026323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63237">
        <w:rPr>
          <w:sz w:val="28"/>
          <w:szCs w:val="28"/>
        </w:rPr>
        <w:t>AYUNTAMIENTO 2014-2017</w:t>
      </w:r>
    </w:p>
    <w:p w:rsidR="00961AA5" w:rsidRPr="001E6FBB" w:rsidRDefault="00961AA5" w:rsidP="001E6FBB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="Calibri" w:hAnsi="Calibri" w:cs="Arial"/>
          <w:b/>
          <w:i/>
          <w:sz w:val="28"/>
          <w:szCs w:val="28"/>
          <w:lang w:val="es-MX"/>
        </w:rPr>
      </w:pPr>
      <w:r>
        <w:rPr>
          <w:rFonts w:ascii="Calibri" w:hAnsi="Calibri" w:cs="Arial"/>
          <w:b/>
          <w:i/>
          <w:sz w:val="28"/>
          <w:szCs w:val="28"/>
          <w:lang w:val="es-MX"/>
        </w:rPr>
        <w:t xml:space="preserve">                 </w:t>
      </w:r>
      <w:r w:rsidRPr="001E6FBB">
        <w:rPr>
          <w:rFonts w:ascii="Calibri" w:hAnsi="Calibri" w:cs="Arial"/>
          <w:b/>
          <w:i/>
          <w:sz w:val="28"/>
          <w:szCs w:val="28"/>
          <w:lang w:val="es-MX"/>
        </w:rPr>
        <w:t>XXVIII. EL PADRÓN DE PROVEEDORES Y CONTRATISTAS;</w:t>
      </w:r>
    </w:p>
    <w:p w:rsidR="00961AA5" w:rsidRPr="00263237" w:rsidRDefault="00961AA5" w:rsidP="0026323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DEPARTAMENTO DE ADQUISICIONES</w:t>
      </w:r>
    </w:p>
    <w:p w:rsidR="00961AA5" w:rsidRDefault="00961AA5" w:rsidP="00D04B51">
      <w:pPr>
        <w:spacing w:after="0" w:line="240" w:lineRule="auto"/>
        <w:jc w:val="center"/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1"/>
        <w:gridCol w:w="2593"/>
        <w:gridCol w:w="3063"/>
        <w:gridCol w:w="3483"/>
        <w:gridCol w:w="2115"/>
        <w:gridCol w:w="1433"/>
      </w:tblGrid>
      <w:tr w:rsidR="00961AA5" w:rsidRPr="00994708" w:rsidTr="00994708">
        <w:trPr>
          <w:trHeight w:val="194"/>
        </w:trPr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b/>
              </w:rPr>
            </w:pPr>
            <w:r w:rsidRPr="00994708">
              <w:rPr>
                <w:b/>
              </w:rPr>
              <w:t>No. Proveedor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b/>
              </w:rPr>
            </w:pPr>
            <w:r w:rsidRPr="00994708">
              <w:rPr>
                <w:b/>
              </w:rPr>
              <w:t xml:space="preserve">Empresa 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b/>
              </w:rPr>
            </w:pPr>
            <w:r w:rsidRPr="00994708">
              <w:rPr>
                <w:b/>
              </w:rPr>
              <w:t xml:space="preserve">Nombre 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b/>
              </w:rPr>
            </w:pPr>
            <w:r w:rsidRPr="00994708">
              <w:rPr>
                <w:b/>
              </w:rPr>
              <w:t xml:space="preserve">Dirección </w:t>
            </w:r>
          </w:p>
        </w:tc>
        <w:tc>
          <w:tcPr>
            <w:tcW w:w="2126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b/>
              </w:rPr>
            </w:pPr>
            <w:r w:rsidRPr="00994708">
              <w:rPr>
                <w:b/>
              </w:rPr>
              <w:t xml:space="preserve">RFC </w:t>
            </w:r>
          </w:p>
        </w:tc>
        <w:tc>
          <w:tcPr>
            <w:tcW w:w="1276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b/>
              </w:rPr>
            </w:pPr>
            <w:r w:rsidRPr="00994708">
              <w:rPr>
                <w:b/>
              </w:rPr>
              <w:t xml:space="preserve">Teléfono </w:t>
            </w:r>
          </w:p>
        </w:tc>
      </w:tr>
      <w:tr w:rsidR="00961AA5" w:rsidRPr="00263237" w:rsidTr="00994708">
        <w:tc>
          <w:tcPr>
            <w:tcW w:w="1170" w:type="dxa"/>
          </w:tcPr>
          <w:p w:rsidR="00961AA5" w:rsidRPr="00263237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237">
              <w:rPr>
                <w:sz w:val="20"/>
                <w:szCs w:val="20"/>
              </w:rPr>
              <w:t>1</w:t>
            </w:r>
          </w:p>
        </w:tc>
        <w:tc>
          <w:tcPr>
            <w:tcW w:w="2624" w:type="dxa"/>
          </w:tcPr>
          <w:p w:rsidR="00961AA5" w:rsidRPr="00263237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237">
              <w:rPr>
                <w:sz w:val="20"/>
                <w:szCs w:val="20"/>
              </w:rPr>
              <w:t xml:space="preserve">OFICINAS </w:t>
            </w:r>
            <w:r w:rsidRPr="00263237">
              <w:rPr>
                <w:rFonts w:cs="Arial"/>
                <w:sz w:val="20"/>
                <w:szCs w:val="20"/>
              </w:rPr>
              <w:t>MODERNAS</w:t>
            </w:r>
            <w:r w:rsidRPr="00263237">
              <w:rPr>
                <w:sz w:val="20"/>
                <w:szCs w:val="20"/>
              </w:rPr>
              <w:t xml:space="preserve"> S.A. DE C.V</w:t>
            </w:r>
          </w:p>
        </w:tc>
        <w:tc>
          <w:tcPr>
            <w:tcW w:w="3118" w:type="dxa"/>
          </w:tcPr>
          <w:p w:rsidR="00961AA5" w:rsidRPr="00263237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237">
              <w:rPr>
                <w:sz w:val="20"/>
                <w:szCs w:val="20"/>
              </w:rPr>
              <w:t>BERNARDO MOISÉS VELARDE GONZÁLEZ</w:t>
            </w:r>
          </w:p>
        </w:tc>
        <w:tc>
          <w:tcPr>
            <w:tcW w:w="3544" w:type="dxa"/>
          </w:tcPr>
          <w:p w:rsidR="00961AA5" w:rsidRPr="00263237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237">
              <w:rPr>
                <w:sz w:val="20"/>
                <w:szCs w:val="20"/>
              </w:rPr>
              <w:t xml:space="preserve">ZARAGOZA NO. 118 NTE. Z.Z. CP 25700 MONCLOVA, COAHUILA </w:t>
            </w:r>
          </w:p>
        </w:tc>
        <w:tc>
          <w:tcPr>
            <w:tcW w:w="2126" w:type="dxa"/>
            <w:vAlign w:val="center"/>
          </w:tcPr>
          <w:p w:rsidR="00961AA5" w:rsidRPr="00263237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237">
              <w:rPr>
                <w:sz w:val="20"/>
                <w:szCs w:val="20"/>
              </w:rPr>
              <w:t>VEGB710822QB1</w:t>
            </w:r>
          </w:p>
        </w:tc>
        <w:tc>
          <w:tcPr>
            <w:tcW w:w="1276" w:type="dxa"/>
            <w:vAlign w:val="center"/>
          </w:tcPr>
          <w:p w:rsidR="00961AA5" w:rsidRPr="00263237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237">
              <w:rPr>
                <w:sz w:val="20"/>
                <w:szCs w:val="20"/>
              </w:rPr>
              <w:t>6330643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2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  <w:r w:rsidRPr="00994708">
              <w:rPr>
                <w:sz w:val="20"/>
              </w:rPr>
              <w:t>NONER PLEX S.A DE C.V.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  <w:r w:rsidRPr="00994708">
              <w:rPr>
                <w:sz w:val="20"/>
              </w:rPr>
              <w:t>EFRÉN CAMPOS CHÁVEZ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  <w:r w:rsidRPr="00994708">
              <w:rPr>
                <w:sz w:val="20"/>
              </w:rPr>
              <w:t xml:space="preserve">AV. BENITO JUÁREZ NO. 839 COL. EL PUEBLO MONCLOVA, COAHUILA 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  <w:r w:rsidRPr="00994708">
              <w:rPr>
                <w:sz w:val="20"/>
              </w:rPr>
              <w:t>GACE7102106J1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  <w:r w:rsidRPr="00994708">
              <w:rPr>
                <w:sz w:val="20"/>
              </w:rPr>
              <w:t>6336590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3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  <w:r w:rsidRPr="00994708">
              <w:rPr>
                <w:sz w:val="20"/>
              </w:rPr>
              <w:t>AUTOS BELLAVISTA, S.A DE C.V.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  <w:r w:rsidRPr="00994708">
              <w:rPr>
                <w:sz w:val="20"/>
              </w:rPr>
              <w:t>BLVD. FRANCISCO I. MADERO S/N PICASSO MONCLOVA, COAHUILA CP 25714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  <w:r w:rsidRPr="00994708">
              <w:rPr>
                <w:sz w:val="20"/>
              </w:rPr>
              <w:t>ABE001116TL9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  <w:r w:rsidRPr="00994708">
              <w:rPr>
                <w:sz w:val="20"/>
              </w:rPr>
              <w:t>6356060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4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  <w:r w:rsidRPr="00994708">
              <w:rPr>
                <w:sz w:val="20"/>
              </w:rPr>
              <w:t>REYNHOLD GUTIÉRREZ GONZÁLEZ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  <w:r w:rsidRPr="00994708">
              <w:rPr>
                <w:sz w:val="20"/>
              </w:rPr>
              <w:t>RAMOS ARIZPE NO. 245 Z.C. CP 25500 SAN BUENAVENTURA, COAHUILA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  <w:r w:rsidRPr="00994708">
              <w:rPr>
                <w:sz w:val="20"/>
              </w:rPr>
              <w:t>GUGR791029GG5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  <w:r w:rsidRPr="00994708">
              <w:rPr>
                <w:sz w:val="20"/>
              </w:rPr>
              <w:t>6943416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5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  <w:r w:rsidRPr="00994708">
              <w:rPr>
                <w:sz w:val="20"/>
              </w:rPr>
              <w:t>CENTRAL DE DULCES DE MONCLOVA, S.A. DE C.V.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  <w:r w:rsidRPr="00994708">
              <w:rPr>
                <w:sz w:val="20"/>
              </w:rPr>
              <w:t xml:space="preserve">SUCURSAL SAN BUENA 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  <w:r w:rsidRPr="00994708">
              <w:rPr>
                <w:sz w:val="20"/>
              </w:rPr>
              <w:t>FRANCISCO I. MADERO NO.125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6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OFFICE DEPOT DE MEXICO, S.A. DE C.V.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HAROLD R. PAPE  MANZANA 311910 COL. DEL PRADO MONCLOVA,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7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FUMIGACIONES LOBO DE MONCLOVA S.A. DE C.V.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AV. LOS REYES No. 744 COL. GUADALUPE CP 25750 MONCLOVA,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FLM01122ORVA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6353708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8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JOSE LUIS RODRIGUEZ DEL VALLE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JAZMINES No. 128 COL. 18 DE FEBRERO SAN BUENAVENTURA,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ROVL830430RC5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8661724411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9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SISTEMA DE IDENTIFICACION LUMINOSA, S.A. DE C.V.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 xml:space="preserve">CARR. </w:t>
            </w:r>
            <w:smartTag w:uri="urn:schemas-microsoft-com:office:smarttags" w:element="metricconverter">
              <w:smartTagPr>
                <w:attr w:name="ProductID" w:val="57 KM"/>
              </w:smartTagPr>
              <w:r w:rsidRPr="00994708">
                <w:rPr>
                  <w:sz w:val="20"/>
                  <w:szCs w:val="20"/>
                </w:rPr>
                <w:t>57 KM</w:t>
              </w:r>
            </w:smartTag>
            <w:r w:rsidRPr="00994708">
              <w:rPr>
                <w:sz w:val="20"/>
                <w:szCs w:val="20"/>
              </w:rPr>
              <w:t xml:space="preserve"> 4 NTE. COL. SANTA ISABEL MONCLOVA,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SIL9612104B6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10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QUIMICOS ELEMENTALES, S.A. DE C.V.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LUCIO BLANCO No. 518 COL. FRACC. MIRADOR GPE. MONCLOVA,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MACM620129256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6315374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11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SERIGRAF IMPRENTA, S.A. DE C.V.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OMAR GUTIERREZ BETANCOURT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JUAREZ No. 339 SUR. ZONA CENTRO MONCLOVA, COAHUILA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GUBO6302016YO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6334762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12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AUTO ELECTRICO MECANICA EN GENERAL “JALISCO”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JOSE MANUEL DE LA CRUZ COVARRUBIAS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AV. MAGISTERIO 303 COL. 16 DE ABRIL CP. 25500 SAN BUENAVENTURA,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8661088091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13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DEPORTES UNIVERSAL DE FRONTERA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VICTOR GARIBAY DE LA FUENTE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PRESIDENTE CARRANZA No. 212 ZONA CENTRO MONCLOVA,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GAFY410908VC4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3511311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14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LAG REFACCIONES, S.A. DE C.V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ROCIO CATALINA FALCON GONZALEZ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HIDALGO No.799 COL. CALIFORNIA NADADORES,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FAGR790318UFS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6941400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15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REFACCIONARIA MADERO, S.A. DE C.V.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JUAN RAMON GALLEGOS GONZALEZ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CALLE 5 DE MAYO No. 153 SAN BUENAVENTURA, COAHUILA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GAGJ760307JD1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6941377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16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MASTER FORMAS, S.A. DE C.V.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CALZADA VICTORIA No. 120 PTE. COL. SARABIA MONTERREY, N.L. CP. 64490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MFO910222L34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018183720000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17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SUPER GUTIERREZ, S.A. DE C.V.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ANTONIO GUTIERREZ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AV. DR. HUMBERTO RODRIGUEZ GONZALEZ No. 1202 COL. AMALIA SOLORZANO CP. 25500 SAN BUENAVENTURA,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SGU720201254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6940457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18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P.C. HOME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NIRU MIRELES SAMANIEGO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FRANCISCO I. MADERO No. 351 ZONA CENTRO SAN BUENAVENTURA,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MISN930712T32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19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MADERAS EL ALAMO, S.A. DE C.V.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INDALECIO GARZA ESTRADA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CARR. 30 S/N COL. 18 DE FEBRERO SAN BUENAVENTURA,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GAEI601017LP9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6940700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20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CUELLAR ELECTRIC, S.A. DE C.V.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VALENTIN CUELLAR GARCIA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 xml:space="preserve">DE </w:t>
            </w:r>
            <w:smartTag w:uri="urn:schemas-microsoft-com:office:smarttags" w:element="PersonName">
              <w:smartTagPr>
                <w:attr w:name="ProductID" w:val="LA FUENTE No."/>
              </w:smartTagPr>
              <w:r w:rsidRPr="00994708">
                <w:rPr>
                  <w:sz w:val="20"/>
                  <w:szCs w:val="20"/>
                </w:rPr>
                <w:t>LA FUENTE No.</w:t>
              </w:r>
            </w:smartTag>
            <w:r w:rsidRPr="00994708">
              <w:rPr>
                <w:sz w:val="20"/>
                <w:szCs w:val="20"/>
              </w:rPr>
              <w:t xml:space="preserve"> 568 OTE. SAN BUENAVENTURA,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CUGV600604CF3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6941382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21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IMPULSORA DE PINTURAS Y MATERIALES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MARISA LETICIA GOMEZ GARZA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BLVD. MAGISTERIO No. 411 COL. 16 DE ABRIL SAN BUENAVENTURA,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GOGM800608JL1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6942084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22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DEPORTES UNIVERSAL MONCLOVA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OSCAR ELIUD GARIBAY DE HOYOS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 xml:space="preserve">DE </w:t>
            </w:r>
            <w:smartTag w:uri="urn:schemas-microsoft-com:office:smarttags" w:element="PersonName">
              <w:smartTagPr>
                <w:attr w:name="ProductID" w:val="LA FUENTE No."/>
              </w:smartTagPr>
              <w:r w:rsidRPr="00994708">
                <w:rPr>
                  <w:sz w:val="20"/>
                  <w:szCs w:val="20"/>
                </w:rPr>
                <w:t>LA FUENTE No.</w:t>
              </w:r>
            </w:smartTag>
            <w:r w:rsidRPr="00994708">
              <w:rPr>
                <w:sz w:val="20"/>
                <w:szCs w:val="20"/>
              </w:rPr>
              <w:t xml:space="preserve"> 202 ZONA CENTRO MONCLOVA,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GAH0720119ST7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6339577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23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CABALLERO PRODUCCIONES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BRAULIO ELI VALERIO CABALLERO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ISALAS CAROINAS No. 506 COL. OCEANIA SALTILLO,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VACB73025H97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01844158600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24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ALUMINIOS MARTINEZ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RUBI ANGELICA PEREZ HERNANDEZ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VICTORIANO CEPEDA No. 135 COL. SIERRITA FRONTERA,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PEHR8201078N1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25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ISCE INGENIERIA DE CONTROL DE SERVICIOS ELECTRICOS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PEDRO SOLIS MENDOZA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XICOTENCATL No. 231 ANAHUAC MONCLOVA,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SOMP600304HY9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6360202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26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MANUEL MIGUEL REYES BARRERA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CALLE 3 DE OCTUBRE COL. DEPORTIVO NADADORES,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REBM680512MWO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AA5" w:rsidRPr="00994708" w:rsidTr="00994708">
        <w:trPr>
          <w:trHeight w:val="675"/>
        </w:trPr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27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RAMSA AUTOMOTRIZ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FERNANDO MACLOVIO RAMIREZ ARTEAGA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SAN MIGUEL No.306 ZINA CENTRO CP. 25700 MONCLOVA,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RAAF700828Q60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6323562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28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VGM SUMINISTROS INDUSTRIALES, S.A. DE C.V.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CUAHUTEMOC No. 1406 COL. EL PUEBLO C.P. 25730 MONCLOVA, COAHUILA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VSI050306561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6330044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29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UNIFORMES DISTRIBUIDOR AUTORIZADO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MARIA DEL SOCORRO SANCHEZ ALVARADO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PRIV. BUENOS AIRES No. 826 ZONA CENTRO C.P. 25700 MONCLOVA,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6321119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30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MACOMSA MATERIALES CONSTRUCTORES DE MONCLOVA, S.A. DE C.V.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 xml:space="preserve">JUAN GIL No. </w:t>
            </w:r>
            <w:smartTag w:uri="urn:schemas-microsoft-com:office:smarttags" w:element="metricconverter">
              <w:smartTagPr>
                <w:attr w:name="ProductID" w:val="320 C"/>
              </w:smartTagPr>
              <w:r w:rsidRPr="00994708">
                <w:rPr>
                  <w:sz w:val="20"/>
                  <w:szCs w:val="20"/>
                </w:rPr>
                <w:t>320 C</w:t>
              </w:r>
            </w:smartTag>
            <w:r w:rsidRPr="00994708">
              <w:rPr>
                <w:sz w:val="20"/>
                <w:szCs w:val="20"/>
              </w:rPr>
              <w:t>.P. 25790 MONCLOVA, COAHUILA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MCM730516NAA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6365339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31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TECNO SERVICIOS FRANCO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JUAN CARLOS FRANCO PALOS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JUAREZ No. 800 COL. PUEBLO NUEVO SAN BUENAVENTURA,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FAPJ66124C58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6942187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32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RADIO MEDIOS COMUNICACIÓN Y SERVICIOS, S.A. DE C.V.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BLVD. BENITO JUAREZ No. 416 PLANTA BAJA MONCLOVA,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RCS0807247H4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6320066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33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SEVERINO GARZA ESTRADA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AV. MAGISTERIO PTE. No. 2054 NADADORES,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GAES6403122PA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6942115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34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MULTISERVICIOS EXPRESS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EVA RUFINA CABRERA TORRES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DALIAS O. 1402 COL. AMP. LAS FLORES MONCLOVA,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CATE830822FJA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35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 xml:space="preserve">HOTEL VILLA JARDIN 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ENRIQUE AYALA QUINTANILLA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 xml:space="preserve">CARR. </w:t>
            </w:r>
            <w:smartTag w:uri="urn:schemas-microsoft-com:office:smarttags" w:element="metricconverter">
              <w:smartTagPr>
                <w:attr w:name="ProductID" w:val="30 KM"/>
              </w:smartTagPr>
              <w:r w:rsidRPr="00994708">
                <w:rPr>
                  <w:sz w:val="20"/>
                  <w:szCs w:val="20"/>
                </w:rPr>
                <w:t>30 KM</w:t>
              </w:r>
            </w:smartTag>
            <w:r w:rsidRPr="00994708">
              <w:rPr>
                <w:sz w:val="20"/>
                <w:szCs w:val="20"/>
              </w:rPr>
              <w:t>. 24 S/N NADADORES, COAHUILA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AA1E710804KB9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6941620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36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SIL PUBLICIDAD SISTEMAS DE IDENTIFICACION LUMINOSA, S.A. DE C.V.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SIL9612104B6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332040</w:t>
            </w:r>
          </w:p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332575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37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VIDRIOS Y ALUMINIOS CORDOVA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JUANITA EDELVIDIA RODRIGUEZ REYES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AV. MAGISTERIO No. 975 COL. AMPLIACION 18 DE FEBRERO SAN BUENAVENTURA,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ROJ5208288TO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6941025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38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MVZ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HECTOR MORALES GARIBAY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PUEBLA No. 358 NTE. ZONA CENTRO SAN BUENAVENTURA,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MOGH620830L3A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61AA5" w:rsidRPr="00994708" w:rsidTr="00994708">
        <w:trPr>
          <w:trHeight w:val="1152"/>
        </w:trPr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39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MARTINEZ AUTOMOTRIZ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JOSE JUAN MARTINEZ OZUNA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AV. INDUSTRIAL ESQ. CON CALLE ESTUDIANTE No. 400 FRACC. 1 DE MAYO MONCLOVA,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MAOJ6803019X5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26323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40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FERRE MAX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GERARDO FALCON VILLARREAL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HIDALGO No. 257 NTE. C.P. 25500 SAN BUENAVENTURA,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FAVG5504013PO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6942941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41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SERVICIOS RODRIGUEZ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EDGAR ULISES RODRIGUEZ CONTRERAS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VICENTE GUERRERO No.413 ZONA CENTRO C.P. 25500 SAN BUENAVENTURA,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ROCE8502237H7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6941879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42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ROSALINDA FLORES CASTELLANOS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GARDENIAS No. 499 COL. 18 DE FEBRERO C.P. 25500 SAN BUENAVENTURA,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SOCR611227CY1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6943362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43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HCA EVENTOS</w:t>
            </w: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HILDA ARCELIA FLORES PEREZ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DIEGO RAMON GLZ. C.P. 25020 FRACC. URDIÑOLA SALTILLO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FOPH780417EP10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8441220717</w:t>
            </w:r>
          </w:p>
        </w:tc>
      </w:tr>
      <w:tr w:rsidR="00961AA5" w:rsidRPr="00994708" w:rsidTr="00994708">
        <w:tc>
          <w:tcPr>
            <w:tcW w:w="1170" w:type="dxa"/>
          </w:tcPr>
          <w:p w:rsidR="00961AA5" w:rsidRPr="00994708" w:rsidRDefault="00961AA5" w:rsidP="00994708">
            <w:pPr>
              <w:spacing w:after="0" w:line="240" w:lineRule="auto"/>
              <w:jc w:val="center"/>
            </w:pPr>
            <w:r w:rsidRPr="00994708">
              <w:t>44</w:t>
            </w:r>
          </w:p>
        </w:tc>
        <w:tc>
          <w:tcPr>
            <w:tcW w:w="262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CINTHYA ROCIO SALAZAR FLORES</w:t>
            </w:r>
          </w:p>
        </w:tc>
        <w:tc>
          <w:tcPr>
            <w:tcW w:w="3544" w:type="dxa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 xml:space="preserve">AV. MAGISTERIO No. </w:t>
            </w:r>
            <w:smartTag w:uri="urn:schemas-microsoft-com:office:smarttags" w:element="metricconverter">
              <w:smartTagPr>
                <w:attr w:name="ProductID" w:val="222 C"/>
              </w:smartTagPr>
              <w:r w:rsidRPr="00994708">
                <w:rPr>
                  <w:sz w:val="20"/>
                  <w:szCs w:val="20"/>
                </w:rPr>
                <w:t>222 C</w:t>
              </w:r>
            </w:smartTag>
            <w:r w:rsidRPr="00994708">
              <w:rPr>
                <w:sz w:val="20"/>
                <w:szCs w:val="20"/>
              </w:rPr>
              <w:t>.P. 25500 COL. 18 FEBRERO SAN BUENAVENTURA, COAHUILA.</w:t>
            </w:r>
          </w:p>
        </w:tc>
        <w:tc>
          <w:tcPr>
            <w:tcW w:w="212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SAFC850605686</w:t>
            </w:r>
          </w:p>
        </w:tc>
        <w:tc>
          <w:tcPr>
            <w:tcW w:w="1276" w:type="dxa"/>
            <w:vAlign w:val="center"/>
          </w:tcPr>
          <w:p w:rsidR="00961AA5" w:rsidRPr="00994708" w:rsidRDefault="00961AA5" w:rsidP="00994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4708">
              <w:rPr>
                <w:sz w:val="20"/>
                <w:szCs w:val="20"/>
              </w:rPr>
              <w:t>8661413071</w:t>
            </w:r>
          </w:p>
        </w:tc>
      </w:tr>
    </w:tbl>
    <w:p w:rsidR="00961AA5" w:rsidRDefault="00961AA5" w:rsidP="00D04B51">
      <w:pPr>
        <w:spacing w:after="0" w:line="240" w:lineRule="auto"/>
        <w:jc w:val="center"/>
      </w:pPr>
    </w:p>
    <w:p w:rsidR="00961AA5" w:rsidRDefault="00961AA5" w:rsidP="00D04B51">
      <w:pPr>
        <w:spacing w:after="0" w:line="240" w:lineRule="auto"/>
        <w:jc w:val="center"/>
      </w:pPr>
    </w:p>
    <w:p w:rsidR="00961AA5" w:rsidRDefault="00961AA5" w:rsidP="00D04B51">
      <w:pPr>
        <w:spacing w:after="0" w:line="240" w:lineRule="auto"/>
        <w:jc w:val="center"/>
      </w:pPr>
      <w:r>
        <w:t>ING. ROCIO DE LOS ANGELES GALINDO CAMPOS</w:t>
      </w:r>
    </w:p>
    <w:p w:rsidR="00961AA5" w:rsidRDefault="00961AA5" w:rsidP="00D04B51">
      <w:pPr>
        <w:spacing w:after="0" w:line="240" w:lineRule="auto"/>
        <w:jc w:val="center"/>
      </w:pPr>
      <w:r>
        <w:t>DIR. ADQUISICIONES</w:t>
      </w:r>
    </w:p>
    <w:sectPr w:rsidR="00961AA5" w:rsidSect="00263237">
      <w:pgSz w:w="15840" w:h="12240" w:orient="landscape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B51"/>
    <w:rsid w:val="00081E74"/>
    <w:rsid w:val="000D6C02"/>
    <w:rsid w:val="001E6FBB"/>
    <w:rsid w:val="00263237"/>
    <w:rsid w:val="00400CC4"/>
    <w:rsid w:val="004158B3"/>
    <w:rsid w:val="004D516E"/>
    <w:rsid w:val="004D7FE8"/>
    <w:rsid w:val="00552A5D"/>
    <w:rsid w:val="005D1DF4"/>
    <w:rsid w:val="0077541C"/>
    <w:rsid w:val="008234D6"/>
    <w:rsid w:val="00924F1B"/>
    <w:rsid w:val="009250DD"/>
    <w:rsid w:val="00961AA5"/>
    <w:rsid w:val="00994708"/>
    <w:rsid w:val="009B3CC1"/>
    <w:rsid w:val="009D1E53"/>
    <w:rsid w:val="00A22B33"/>
    <w:rsid w:val="00A87BBD"/>
    <w:rsid w:val="00A94D3A"/>
    <w:rsid w:val="00B91CFF"/>
    <w:rsid w:val="00C11719"/>
    <w:rsid w:val="00C8354A"/>
    <w:rsid w:val="00CB43F2"/>
    <w:rsid w:val="00D04B51"/>
    <w:rsid w:val="00DC0FB6"/>
    <w:rsid w:val="00DC2D62"/>
    <w:rsid w:val="00E27BBB"/>
    <w:rsid w:val="00E46198"/>
    <w:rsid w:val="00E6703C"/>
    <w:rsid w:val="00F2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3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4B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04B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1"/>
    <w:uiPriority w:val="99"/>
    <w:rsid w:val="001E6FB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jc w:val="both"/>
    </w:pPr>
    <w:rPr>
      <w:rFonts w:ascii="Arial" w:eastAsia="Times New Roman" w:hAnsi="Arial Unicode MS" w:cs="Arial Unicode MS"/>
      <w:color w:val="000000"/>
      <w:sz w:val="24"/>
      <w:szCs w:val="24"/>
      <w:u w:color="000000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F1D8A"/>
    <w:rPr>
      <w:lang w:eastAsia="en-US"/>
    </w:rPr>
  </w:style>
  <w:style w:type="character" w:customStyle="1" w:styleId="BodyTextChar1">
    <w:name w:val="Body Text Char1"/>
    <w:link w:val="BodyText"/>
    <w:uiPriority w:val="99"/>
    <w:semiHidden/>
    <w:locked/>
    <w:rsid w:val="001E6FBB"/>
    <w:rPr>
      <w:rFonts w:ascii="Arial" w:hAnsi="Arial Unicode MS"/>
      <w:color w:val="000000"/>
      <w:sz w:val="24"/>
      <w:u w:color="000000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3</Pages>
  <Words>943</Words>
  <Characters>5191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</dc:creator>
  <cp:keywords/>
  <dc:description/>
  <cp:lastModifiedBy>Ba-k.com</cp:lastModifiedBy>
  <cp:revision>4</cp:revision>
  <cp:lastPrinted>2015-04-26T17:22:00Z</cp:lastPrinted>
  <dcterms:created xsi:type="dcterms:W3CDTF">2015-05-01T20:32:00Z</dcterms:created>
  <dcterms:modified xsi:type="dcterms:W3CDTF">2009-01-01T08:59:00Z</dcterms:modified>
</cp:coreProperties>
</file>